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5" w:type="dxa"/>
        <w:tblInd w:w="-8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4"/>
        <w:gridCol w:w="1586"/>
        <w:gridCol w:w="4275"/>
      </w:tblGrid>
      <w:tr w14:paraId="633FE4D6">
        <w:trPr>
          <w:trHeight w:val="1268" w:hRule="atLeast"/>
        </w:trPr>
        <w:tc>
          <w:tcPr>
            <w:tcW w:w="4654" w:type="dxa"/>
          </w:tcPr>
          <w:p w14:paraId="1130BC56">
            <w:pPr>
              <w:spacing w:line="276" w:lineRule="auto"/>
              <w:ind w:firstLine="300" w:firstLineChars="15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Къэбэрдей Балъкъэр Республикэм</w:t>
            </w:r>
          </w:p>
          <w:p w14:paraId="57A2809D">
            <w:pPr>
              <w:spacing w:line="276" w:lineRule="auto"/>
              <w:ind w:firstLine="700" w:firstLineChars="35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щыщ Тэрч районым хыхьэ</w:t>
            </w:r>
          </w:p>
          <w:p w14:paraId="159CDA6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Курп Ищхъэрэ къуажэм админстрацэм и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этащхьэ</w:t>
            </w:r>
          </w:p>
        </w:tc>
        <w:tc>
          <w:tcPr>
            <w:tcW w:w="1586" w:type="dxa"/>
          </w:tcPr>
          <w:p w14:paraId="19EC506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object>
                <v:shape id="_x0000_i1025" o:spt="75" type="#_x0000_t75" style="height:53.25pt;width:42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4275" w:type="dxa"/>
          </w:tcPr>
          <w:p w14:paraId="0EB316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Къабарты-Малкъар Республиканы</w:t>
            </w:r>
          </w:p>
          <w:p w14:paraId="452808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Терк районуну Нижний Курп</w:t>
            </w:r>
          </w:p>
          <w:p w14:paraId="4E9AFE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элини мекхеме</w:t>
            </w:r>
          </w:p>
          <w:p w14:paraId="6663BEA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администрациясыны башчысы</w:t>
            </w:r>
          </w:p>
        </w:tc>
      </w:tr>
    </w:tbl>
    <w:p w14:paraId="3C62783A">
      <w:pPr>
        <w:pStyle w:val="2"/>
        <w:jc w:val="center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 «МЕСТНАЯ АДМИНИСТРАЦИЯ СЕЛЬСКОГО ПОСЕЛЕНИЯ НИЖНИЙ КУРП» </w:t>
      </w:r>
      <w:r>
        <w:rPr>
          <w:rFonts w:ascii="Times New Roman" w:hAnsi="Times New Roman" w:cs="Times New Roman"/>
          <w:bCs w:val="0"/>
          <w:sz w:val="20"/>
          <w:szCs w:val="20"/>
        </w:rPr>
        <w:t>ТЕРСКОГО МУНИЦИПАЛЬНОГО РАЙОНА КАБАРДИНО-БАЛКАРСКОЙ РЕСПУБЛИКИ</w:t>
      </w:r>
    </w:p>
    <w:p w14:paraId="22B430FF">
      <w:pPr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4445" r="0" b="5080"/>
                <wp:wrapNone/>
                <wp:docPr id="1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2" o:spid="_x0000_s1026" o:spt="20" style="position:absolute;left:0pt;margin-left:-6.95pt;margin-top:6.65pt;height:0pt;width:468.6pt;z-index:251659264;mso-width-relative:page;mso-height-relative:page;" filled="f" stroked="t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xKky1QAAAAkBAAAPAAAAAAAAAAEAIAAAACIAAABkcnMvZG93bnJldi54bWxQSwECFAAUAAAA&#10;CACHTuJAazIqH/EBAADt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4445" r="0" b="5080"/>
                <wp:wrapNone/>
                <wp:docPr id="2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3" o:spid="_x0000_s1026" o:spt="20" style="position:absolute;left:0pt;margin-left:-6.95pt;margin-top:8.65pt;height:0pt;width:468.6pt;z-index:251660288;mso-width-relative:page;mso-height-relative:page;" filled="f" stroked="t" coordsize="21600,21600" o:allowincell="f" o:gfxdata="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3kXEtYAAAAJAQAADwAAAAAAAAABACAAAAAiAAAAZHJzL2Rvd25yZXYueG1sUEsBAhQAFAAA&#10;AAgAh07iQH/Ag4/xAQAA7Q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CE12F5D">
      <w:pPr>
        <w:ind w:right="-1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361211, КБР, Терский район, с.п. Нижний Курп, ул. Мира, 42.                    </w:t>
      </w:r>
      <w:r>
        <w:rPr>
          <w:rFonts w:hint="default"/>
          <w:b/>
          <w:bCs/>
          <w:sz w:val="20"/>
          <w:szCs w:val="20"/>
          <w:lang w:val="ru-RU"/>
        </w:rPr>
        <w:t xml:space="preserve">      </w:t>
      </w:r>
      <w:r>
        <w:rPr>
          <w:b/>
          <w:bCs/>
          <w:sz w:val="20"/>
          <w:szCs w:val="20"/>
        </w:rPr>
        <w:t xml:space="preserve">  Тел. 8(86632) 72-8-10</w:t>
      </w:r>
    </w:p>
    <w:p w14:paraId="4586929A">
      <w:pPr>
        <w:ind w:right="-108"/>
        <w:rPr>
          <w:b/>
          <w:bCs/>
          <w:sz w:val="20"/>
          <w:szCs w:val="20"/>
        </w:rPr>
      </w:pPr>
    </w:p>
    <w:p w14:paraId="617132A0">
      <w:pPr>
        <w:rPr>
          <w:b/>
        </w:rPr>
      </w:pPr>
      <w:r>
        <w:rPr>
          <w:b/>
        </w:rPr>
        <w:t xml:space="preserve"> «</w:t>
      </w:r>
      <w:r>
        <w:rPr>
          <w:rFonts w:hint="default"/>
          <w:b/>
          <w:lang w:val="ru-RU"/>
        </w:rPr>
        <w:t xml:space="preserve"> 23 </w:t>
      </w:r>
      <w:r>
        <w:rPr>
          <w:b/>
        </w:rPr>
        <w:t xml:space="preserve">» </w:t>
      </w:r>
      <w:r>
        <w:rPr>
          <w:b/>
          <w:lang w:val="ru-RU"/>
        </w:rPr>
        <w:t>марта</w:t>
      </w:r>
      <w:r>
        <w:rPr>
          <w:b/>
        </w:rPr>
        <w:t xml:space="preserve"> 2026 г.</w:t>
      </w:r>
      <w:r>
        <w:rPr>
          <w:rFonts w:hint="default"/>
          <w:b/>
          <w:lang w:val="ru-RU"/>
        </w:rPr>
        <w:t xml:space="preserve">                                                                                  с.п. Нижний Курп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115DD509">
      <w:pPr>
        <w:jc w:val="right"/>
        <w:rPr>
          <w:b/>
          <w:sz w:val="32"/>
          <w:szCs w:val="32"/>
        </w:rPr>
      </w:pPr>
    </w:p>
    <w:p w14:paraId="7492A3D5">
      <w:pPr>
        <w:jc w:val="center"/>
        <w:outlineLvl w:val="0"/>
        <w:rPr>
          <w:b/>
          <w:sz w:val="32"/>
          <w:szCs w:val="32"/>
        </w:rPr>
      </w:pPr>
    </w:p>
    <w:p w14:paraId="642EF18D">
      <w:pPr>
        <w:jc w:val="center"/>
        <w:outlineLvl w:val="0"/>
        <w:rPr>
          <w:rFonts w:hint="default"/>
          <w:b/>
          <w:lang w:val="ru-RU"/>
        </w:rPr>
      </w:pPr>
      <w:r>
        <w:rPr>
          <w:b/>
        </w:rPr>
        <w:t xml:space="preserve">ПОСТАНОВЛЕНИЕ </w:t>
      </w:r>
      <w:r>
        <w:rPr>
          <w:rFonts w:hint="default"/>
          <w:b/>
          <w:lang w:val="ru-RU"/>
        </w:rPr>
        <w:t xml:space="preserve"> № 7</w:t>
      </w:r>
      <w:bookmarkStart w:id="0" w:name="_GoBack"/>
      <w:bookmarkEnd w:id="0"/>
    </w:p>
    <w:p w14:paraId="6F1C2F43">
      <w:pPr>
        <w:ind w:right="-1"/>
        <w:jc w:val="center"/>
        <w:rPr>
          <w:b/>
        </w:rPr>
      </w:pPr>
      <w:r>
        <w:rPr>
          <w:b/>
          <w:bCs/>
        </w:rPr>
        <w:t xml:space="preserve">Об отмене </w:t>
      </w:r>
      <w:r>
        <w:rPr>
          <w:b/>
        </w:rPr>
        <w:t>постановления местной администрации с.п. Нижний Курп</w:t>
      </w:r>
    </w:p>
    <w:p w14:paraId="1BA9AB7B">
      <w:pPr>
        <w:ind w:right="-1"/>
        <w:jc w:val="center"/>
        <w:rPr>
          <w:b/>
          <w:bCs/>
        </w:rPr>
      </w:pPr>
      <w:r>
        <w:rPr>
          <w:b/>
        </w:rPr>
        <w:t xml:space="preserve"> от 18.10.2018 № 30-п</w:t>
      </w:r>
    </w:p>
    <w:p w14:paraId="2E8D7E25">
      <w:pPr>
        <w:ind w:right="-1"/>
        <w:jc w:val="center"/>
        <w:rPr>
          <w:b/>
          <w:bCs/>
        </w:rPr>
      </w:pPr>
    </w:p>
    <w:p w14:paraId="4689C470">
      <w:pPr>
        <w:ind w:firstLine="567"/>
        <w:jc w:val="both"/>
      </w:pPr>
      <w:r>
        <w:t xml:space="preserve">В соответствии с Федеральным законом от </w:t>
      </w:r>
      <w:r>
        <w:rPr>
          <w:color w:val="22272F"/>
          <w:shd w:val="clear" w:color="auto" w:fill="FFFFFF"/>
        </w:rPr>
        <w:t>28.12.2025 г. № 505-ФЗ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>
        <w:t xml:space="preserve">«О внесении изменений в отдельные законодательные акты Российской Федерации», Указом президента Российской Федерации от 31.12.2025 №1009 «Об изменении и признании утратившим силу некоторых актов Президента Российской Федерации», на основании протеста от 20.02.2026 №11-111-2026/Прдп266-26 на постановление местной администрации с.п. Нижний Курп от 18.10.2018г № 30-п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с.п. Нижний Курп, и членов их семей, руководителей муниципальных учреждений и членов их семей на официальном сайте местной администрации с.п. Нижний Курп в информационно-телекоммуникационной сети "Интернет" и предоставления этих сведений средствам массовой информации для опубликования» местная администрация </w:t>
      </w:r>
      <w:r>
        <w:rPr>
          <w:lang w:eastAsia="en-US"/>
        </w:rPr>
        <w:t xml:space="preserve">сельского поселения Нижний Курп Терского муниципального района КБР </w:t>
      </w:r>
      <w:r>
        <w:rPr>
          <w:b/>
        </w:rPr>
        <w:t>ПОСТАНОВЛЯЕТ</w:t>
      </w:r>
      <w:r>
        <w:t>:</w:t>
      </w:r>
    </w:p>
    <w:p w14:paraId="2C0E7A90">
      <w:pPr>
        <w:tabs>
          <w:tab w:val="left" w:pos="426"/>
        </w:tabs>
        <w:spacing w:line="268" w:lineRule="auto"/>
        <w:contextualSpacing/>
        <w:jc w:val="both"/>
        <w:rPr>
          <w:bCs/>
        </w:rPr>
      </w:pPr>
      <w:r>
        <w:rPr>
          <w:lang w:eastAsia="en-US"/>
        </w:rPr>
        <w:t>1. Отменить</w:t>
      </w:r>
      <w:r>
        <w:t xml:space="preserve"> постановление местной администрации с.п. Нижний Курп от 18.10.2018г № 30-п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с.п. Нижний Курп, и членов их семей, руководителей муниципальных учреждений и членов их семей на официальном сайте местной администрации с.п. Нижний Курп в информационно-телекоммуникационной сети "Интернет" и предоставления этих сведений средствам массовой информации для опубликования»</w:t>
      </w:r>
      <w:r>
        <w:rPr>
          <w:bCs/>
        </w:rPr>
        <w:t>.</w:t>
      </w:r>
    </w:p>
    <w:p w14:paraId="23F18C67">
      <w:pPr>
        <w:tabs>
          <w:tab w:val="left" w:pos="426"/>
        </w:tabs>
        <w:spacing w:line="268" w:lineRule="auto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2. Настоящее постановление вступает в законную силу со дня его </w:t>
      </w:r>
      <w:r>
        <w:t>официального опубликования (обнародования)</w:t>
      </w:r>
      <w:r>
        <w:rPr>
          <w:color w:val="000000"/>
          <w:lang w:eastAsia="en-US"/>
        </w:rPr>
        <w:t>.</w:t>
      </w:r>
    </w:p>
    <w:p w14:paraId="0BFA887D">
      <w:pPr>
        <w:tabs>
          <w:tab w:val="left" w:pos="0"/>
        </w:tabs>
        <w:ind w:right="-25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3. </w:t>
      </w:r>
      <w:r>
        <w:rPr>
          <w:rFonts w:hint="default"/>
          <w:color w:val="000000"/>
          <w:lang w:val="ru-RU" w:eastAsia="en-US"/>
        </w:rPr>
        <w:t xml:space="preserve">  </w:t>
      </w:r>
      <w:r>
        <w:rPr>
          <w:color w:val="000000"/>
          <w:lang w:eastAsia="en-US"/>
        </w:rPr>
        <w:t>Контроль за исполнением настоящего постановления оставляю за собой.</w:t>
      </w:r>
    </w:p>
    <w:p w14:paraId="2D7CDA5A"/>
    <w:p w14:paraId="08E34C4E"/>
    <w:p w14:paraId="61A9644A"/>
    <w:p w14:paraId="78D0715C"/>
    <w:p w14:paraId="2E665A8F"/>
    <w:p w14:paraId="2B8D1743"/>
    <w:p w14:paraId="27368D57">
      <w:r>
        <w:t>И.о.главы местной администрации</w:t>
      </w:r>
    </w:p>
    <w:p w14:paraId="70093073">
      <w:r>
        <w:t>с.п. Нижний Курп                                                                                  Ешроков А.Х.</w:t>
      </w:r>
    </w:p>
    <w:sectPr>
      <w:footerReference r:id="rId3" w:type="default"/>
      <w:pgSz w:w="11906" w:h="16838"/>
      <w:pgMar w:top="709" w:right="850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06563"/>
      <w:docPartObj>
        <w:docPartGallery w:val="autotext"/>
      </w:docPartObj>
    </w:sdtPr>
    <w:sdtContent>
      <w:p w14:paraId="751B215B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92B05E1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22"/>
    <w:rsid w:val="0000758A"/>
    <w:rsid w:val="00030BAB"/>
    <w:rsid w:val="00033AAD"/>
    <w:rsid w:val="0003671B"/>
    <w:rsid w:val="00045BA8"/>
    <w:rsid w:val="00093363"/>
    <w:rsid w:val="000E4565"/>
    <w:rsid w:val="000E5D66"/>
    <w:rsid w:val="001043BB"/>
    <w:rsid w:val="001715F7"/>
    <w:rsid w:val="001B438F"/>
    <w:rsid w:val="001D063C"/>
    <w:rsid w:val="001D7ECC"/>
    <w:rsid w:val="001F4266"/>
    <w:rsid w:val="001F6BC9"/>
    <w:rsid w:val="002234B9"/>
    <w:rsid w:val="00225F52"/>
    <w:rsid w:val="00274830"/>
    <w:rsid w:val="002A4FA6"/>
    <w:rsid w:val="002F38F6"/>
    <w:rsid w:val="002F3F99"/>
    <w:rsid w:val="00311A7D"/>
    <w:rsid w:val="00321DBD"/>
    <w:rsid w:val="00324E1E"/>
    <w:rsid w:val="00336E2F"/>
    <w:rsid w:val="00385DEA"/>
    <w:rsid w:val="003F6B80"/>
    <w:rsid w:val="003F70C2"/>
    <w:rsid w:val="00420CB7"/>
    <w:rsid w:val="00434AB1"/>
    <w:rsid w:val="00440B5F"/>
    <w:rsid w:val="00480F13"/>
    <w:rsid w:val="00486258"/>
    <w:rsid w:val="004A5F38"/>
    <w:rsid w:val="004A712C"/>
    <w:rsid w:val="004B7D39"/>
    <w:rsid w:val="004C4A0E"/>
    <w:rsid w:val="004E68CD"/>
    <w:rsid w:val="00505C57"/>
    <w:rsid w:val="00510B0A"/>
    <w:rsid w:val="00512DCF"/>
    <w:rsid w:val="0055225A"/>
    <w:rsid w:val="00560F86"/>
    <w:rsid w:val="00572BA9"/>
    <w:rsid w:val="005B505E"/>
    <w:rsid w:val="005B657C"/>
    <w:rsid w:val="005E31C9"/>
    <w:rsid w:val="005F775B"/>
    <w:rsid w:val="00635970"/>
    <w:rsid w:val="00637942"/>
    <w:rsid w:val="00645B0C"/>
    <w:rsid w:val="00690B00"/>
    <w:rsid w:val="006C3D8F"/>
    <w:rsid w:val="006C7431"/>
    <w:rsid w:val="006C7C20"/>
    <w:rsid w:val="006D29A1"/>
    <w:rsid w:val="006E06B3"/>
    <w:rsid w:val="006E1159"/>
    <w:rsid w:val="0070649A"/>
    <w:rsid w:val="007069D5"/>
    <w:rsid w:val="007254CA"/>
    <w:rsid w:val="00734C7C"/>
    <w:rsid w:val="0075690D"/>
    <w:rsid w:val="00762567"/>
    <w:rsid w:val="007A1E98"/>
    <w:rsid w:val="007C5E03"/>
    <w:rsid w:val="007D31F9"/>
    <w:rsid w:val="00802415"/>
    <w:rsid w:val="00844BF3"/>
    <w:rsid w:val="008525C7"/>
    <w:rsid w:val="00884FDB"/>
    <w:rsid w:val="00897042"/>
    <w:rsid w:val="008A3763"/>
    <w:rsid w:val="008A5BC4"/>
    <w:rsid w:val="008B0D63"/>
    <w:rsid w:val="008B2416"/>
    <w:rsid w:val="008C61F6"/>
    <w:rsid w:val="008E564E"/>
    <w:rsid w:val="00917360"/>
    <w:rsid w:val="00925863"/>
    <w:rsid w:val="00956C51"/>
    <w:rsid w:val="00972E51"/>
    <w:rsid w:val="00992447"/>
    <w:rsid w:val="00993DC7"/>
    <w:rsid w:val="009B6C31"/>
    <w:rsid w:val="009E1E99"/>
    <w:rsid w:val="00A03F1E"/>
    <w:rsid w:val="00A26216"/>
    <w:rsid w:val="00A32006"/>
    <w:rsid w:val="00A61F7A"/>
    <w:rsid w:val="00A76281"/>
    <w:rsid w:val="00AA3214"/>
    <w:rsid w:val="00AF7306"/>
    <w:rsid w:val="00B0150F"/>
    <w:rsid w:val="00B15706"/>
    <w:rsid w:val="00B23B75"/>
    <w:rsid w:val="00B72461"/>
    <w:rsid w:val="00B84D75"/>
    <w:rsid w:val="00BA1A3B"/>
    <w:rsid w:val="00BA263A"/>
    <w:rsid w:val="00BD0FD9"/>
    <w:rsid w:val="00BD6343"/>
    <w:rsid w:val="00BF4F20"/>
    <w:rsid w:val="00C312CC"/>
    <w:rsid w:val="00C432FC"/>
    <w:rsid w:val="00C46404"/>
    <w:rsid w:val="00C603D1"/>
    <w:rsid w:val="00D202B7"/>
    <w:rsid w:val="00D30C81"/>
    <w:rsid w:val="00D45A5D"/>
    <w:rsid w:val="00D62816"/>
    <w:rsid w:val="00DA00EF"/>
    <w:rsid w:val="00DA7A1A"/>
    <w:rsid w:val="00DC5ED3"/>
    <w:rsid w:val="00DE13FB"/>
    <w:rsid w:val="00DE18B3"/>
    <w:rsid w:val="00E22E4D"/>
    <w:rsid w:val="00E3255B"/>
    <w:rsid w:val="00E80122"/>
    <w:rsid w:val="00EB39D1"/>
    <w:rsid w:val="00EC0179"/>
    <w:rsid w:val="00EF6434"/>
    <w:rsid w:val="00F72764"/>
    <w:rsid w:val="00F758BC"/>
    <w:rsid w:val="00F84164"/>
    <w:rsid w:val="00FD0E5C"/>
    <w:rsid w:val="00FD3F3A"/>
    <w:rsid w:val="00FD6DE4"/>
    <w:rsid w:val="273073C6"/>
    <w:rsid w:val="4FA50DF0"/>
    <w:rsid w:val="53943242"/>
    <w:rsid w:val="67CF66F4"/>
    <w:rsid w:val="70A4581A"/>
    <w:rsid w:val="7261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20"/>
    <w:rPr>
      <w:i/>
      <w:iCs/>
    </w:rPr>
  </w:style>
  <w:style w:type="paragraph" w:styleId="7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9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HTML Preformatted"/>
    <w:basedOn w:val="1"/>
    <w:link w:val="1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customStyle="1" w:styleId="1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13">
    <w:name w:val="ConsPlusNormal"/>
    <w:link w:val="15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styleId="14">
    <w:name w:val="List Paragraph"/>
    <w:basedOn w:val="1"/>
    <w:link w:val="17"/>
    <w:qFormat/>
    <w:uiPriority w:val="34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5">
    <w:name w:val="ConsPlusNormal1"/>
    <w:link w:val="13"/>
    <w:qFormat/>
    <w:locked/>
    <w:uiPriority w:val="0"/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6">
    <w:name w:val="Стандартный HTML Знак"/>
    <w:basedOn w:val="4"/>
    <w:link w:val="10"/>
    <w:qFormat/>
    <w:uiPriority w:val="99"/>
    <w:rPr>
      <w:rFonts w:ascii="Courier New" w:hAnsi="Courier New" w:eastAsia="Times New Roman" w:cs="Times New Roman"/>
      <w:sz w:val="20"/>
      <w:szCs w:val="20"/>
    </w:rPr>
  </w:style>
  <w:style w:type="character" w:customStyle="1" w:styleId="17">
    <w:name w:val="Абзац списка Знак"/>
    <w:link w:val="14"/>
    <w:qFormat/>
    <w:locked/>
    <w:uiPriority w:val="0"/>
    <w:rPr>
      <w:rFonts w:ascii="Calibri" w:hAnsi="Calibri" w:eastAsia="Calibri" w:cs="Times New Roman"/>
    </w:rPr>
  </w:style>
  <w:style w:type="character" w:customStyle="1" w:styleId="18">
    <w:name w:val="Заголовок 4 Знак"/>
    <w:basedOn w:val="4"/>
    <w:link w:val="3"/>
    <w:semiHidden/>
    <w:qFormat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zh-CN"/>
      <w14:textFill>
        <w14:solidFill>
          <w14:schemeClr w14:val="accent1"/>
        </w14:solidFill>
      </w14:textFill>
    </w:rPr>
  </w:style>
  <w:style w:type="character" w:customStyle="1" w:styleId="19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20">
    <w:name w:val="Ниж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21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1</Pages>
  <Words>372</Words>
  <Characters>2121</Characters>
  <Lines>17</Lines>
  <Paragraphs>4</Paragraphs>
  <TotalTime>29</TotalTime>
  <ScaleCrop>false</ScaleCrop>
  <LinksUpToDate>false</LinksUpToDate>
  <CharactersWithSpaces>2489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2026-03-03T07:23:00Z</dcterms:created>
  <dc:creator>User</dc:creator>
  <cp:lastModifiedBy>User</cp:lastModifiedBy>
  <cp:lastPrinted>2026-03-04T12:40:00Z</cp:lastPrinted>
  <dcterms:modified xsi:type="dcterms:W3CDTF">2026-03-24T06:47:07Z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8424954838184EF2B86B0DF9EB6161D5_13</vt:lpwstr>
  </property>
</Properties>
</file>